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94AC3" w14:textId="77777777" w:rsidR="005C5B0D" w:rsidRDefault="005C5B0D">
      <w:pPr>
        <w:rPr>
          <w:b/>
          <w:bCs/>
        </w:rPr>
      </w:pPr>
      <w:r w:rsidRPr="00DA5641">
        <w:rPr>
          <w:b/>
          <w:bCs/>
        </w:rPr>
        <w:t>Da inoltrare entro il giorno 20 aprile 2024</w:t>
      </w:r>
    </w:p>
    <w:p w14:paraId="4538D93A" w14:textId="6B757F6A" w:rsidR="00E81544" w:rsidRPr="00DA5641" w:rsidRDefault="00E81544">
      <w:pPr>
        <w:rPr>
          <w:b/>
          <w:bCs/>
        </w:rPr>
      </w:pPr>
      <w:r>
        <w:rPr>
          <w:b/>
          <w:bCs/>
        </w:rPr>
        <w:t>A: servizi@comunedisciolze.it</w:t>
      </w:r>
    </w:p>
    <w:p w14:paraId="5FC4EC51" w14:textId="77777777" w:rsidR="005C5B0D" w:rsidRDefault="005C5B0D"/>
    <w:p w14:paraId="06FB20E4" w14:textId="77777777" w:rsidR="005C5B0D" w:rsidRDefault="005C5B0D" w:rsidP="005C5B0D">
      <w:pPr>
        <w:jc w:val="right"/>
      </w:pPr>
      <w:r>
        <w:t>Alla Commissione Elettorale Comunale</w:t>
      </w:r>
    </w:p>
    <w:p w14:paraId="71DB36CC" w14:textId="6B298A5D" w:rsidR="005C5B0D" w:rsidRDefault="005C5B0D" w:rsidP="005C5B0D">
      <w:pPr>
        <w:jc w:val="right"/>
      </w:pPr>
      <w:r>
        <w:t>c/o Ufficio Elettorale COMUNE DI SCIOLZE</w:t>
      </w:r>
    </w:p>
    <w:p w14:paraId="756977D7" w14:textId="77777777" w:rsidR="005C5B0D" w:rsidRDefault="005C5B0D"/>
    <w:p w14:paraId="7A0EEEC3" w14:textId="77777777" w:rsidR="00DA5641" w:rsidRDefault="00DA5641"/>
    <w:p w14:paraId="2DF4F3A4" w14:textId="77777777" w:rsidR="005C5B0D" w:rsidRPr="005C5B0D" w:rsidRDefault="005C5B0D" w:rsidP="005C5B0D">
      <w:pPr>
        <w:jc w:val="both"/>
        <w:rPr>
          <w:b/>
          <w:bCs/>
        </w:rPr>
      </w:pPr>
      <w:r w:rsidRPr="005C5B0D">
        <w:rPr>
          <w:b/>
          <w:bCs/>
        </w:rPr>
        <w:t xml:space="preserve">OGGETTO: RICHIESTA DI NOMINA SCRUTATORE PER LE ELEZIONI REGIONALI/EUROPEE/AMMINISTRATIVE COMUNALI DELL’8 E 9 GIUGNO 2024 </w:t>
      </w:r>
    </w:p>
    <w:p w14:paraId="3E278F5B" w14:textId="77777777" w:rsidR="005C5B0D" w:rsidRDefault="005C5B0D"/>
    <w:p w14:paraId="563C5F00" w14:textId="736F77CA" w:rsidR="00DA5641" w:rsidRDefault="005C5B0D">
      <w:r>
        <w:t>IL/LA SOTTOSCRITTO/A</w:t>
      </w:r>
      <w:r w:rsidR="00DA5641">
        <w:t>___________________________________________________________________</w:t>
      </w:r>
    </w:p>
    <w:p w14:paraId="2DCAC6EE" w14:textId="77777777" w:rsidR="00DA5641" w:rsidRDefault="005C5B0D">
      <w:r>
        <w:t>NAT</w:t>
      </w:r>
      <w:r w:rsidR="00DA5641">
        <w:t>__</w:t>
      </w:r>
      <w:r>
        <w:t xml:space="preserve"> A</w:t>
      </w:r>
      <w:r w:rsidR="00DA5641">
        <w:t xml:space="preserve"> __________________________</w:t>
      </w:r>
      <w:r>
        <w:t xml:space="preserve"> IL</w:t>
      </w:r>
      <w:r w:rsidR="00DA5641">
        <w:t xml:space="preserve"> ________________________________</w:t>
      </w:r>
      <w:r>
        <w:t xml:space="preserve"> RESIDENTE A </w:t>
      </w:r>
      <w:r w:rsidR="00DA5641">
        <w:t>SCIOLZE</w:t>
      </w:r>
      <w:r>
        <w:t xml:space="preserve"> IN</w:t>
      </w:r>
    </w:p>
    <w:p w14:paraId="7C5380CC" w14:textId="7CA7007D" w:rsidR="00DA5641" w:rsidRDefault="00DA5641">
      <w:r>
        <w:t xml:space="preserve"> ___________________</w:t>
      </w:r>
      <w:r w:rsidR="005C5B0D">
        <w:t xml:space="preserve"> N. TELEFONICO </w:t>
      </w:r>
      <w:r>
        <w:t xml:space="preserve">___________________________ </w:t>
      </w:r>
      <w:r w:rsidR="005C5B0D">
        <w:t xml:space="preserve">E-MAIL </w:t>
      </w:r>
      <w:r>
        <w:t xml:space="preserve">__________________ </w:t>
      </w:r>
    </w:p>
    <w:p w14:paraId="7BCBFD63" w14:textId="5340E9BB" w:rsidR="00DA5641" w:rsidRDefault="005C5B0D">
      <w:r>
        <w:t xml:space="preserve">ISCRITTO NELL'ALBO DEGLI SCRUTATORI DEL COMUNE DI </w:t>
      </w:r>
      <w:r w:rsidR="00DA5641">
        <w:t>SCIOLZE</w:t>
      </w:r>
    </w:p>
    <w:p w14:paraId="2A942F99" w14:textId="77777777" w:rsidR="00DA5641" w:rsidRPr="00DA5641" w:rsidRDefault="005C5B0D" w:rsidP="00DA5641">
      <w:pPr>
        <w:jc w:val="center"/>
        <w:rPr>
          <w:b/>
          <w:bCs/>
        </w:rPr>
      </w:pPr>
      <w:r w:rsidRPr="00DA5641">
        <w:rPr>
          <w:b/>
          <w:bCs/>
        </w:rPr>
        <w:t>CHIEDE</w:t>
      </w:r>
    </w:p>
    <w:p w14:paraId="35940E35" w14:textId="77777777" w:rsidR="00DA5641" w:rsidRDefault="00DA5641" w:rsidP="00DA5641">
      <w:pPr>
        <w:jc w:val="both"/>
      </w:pPr>
    </w:p>
    <w:p w14:paraId="3C98A2A6" w14:textId="77777777" w:rsidR="00EB3A36" w:rsidRDefault="005C5B0D" w:rsidP="005D2430">
      <w:pPr>
        <w:spacing w:line="360" w:lineRule="auto"/>
        <w:jc w:val="both"/>
        <w:rPr>
          <w:b/>
          <w:bCs/>
        </w:rPr>
      </w:pPr>
      <w:r w:rsidRPr="00EB3A36">
        <w:rPr>
          <w:b/>
          <w:bCs/>
        </w:rPr>
        <w:t xml:space="preserve">DI ESSERE NOMINATO SCRUTATORE DI SEGGIO PER LE ELEZIONI </w:t>
      </w:r>
      <w:r w:rsidR="00DA5641" w:rsidRPr="00EB3A36">
        <w:rPr>
          <w:b/>
          <w:bCs/>
        </w:rPr>
        <w:t>RE</w:t>
      </w:r>
      <w:r w:rsidRPr="00EB3A36">
        <w:rPr>
          <w:b/>
          <w:bCs/>
        </w:rPr>
        <w:t xml:space="preserve">GIONALI/EUROPEE/AMMINISTRATIVE DELL’8 E 9 GIUGNO 2024. </w:t>
      </w:r>
    </w:p>
    <w:p w14:paraId="3CAAF7DE" w14:textId="0060F1BF" w:rsidR="00DA5641" w:rsidRPr="00EB3A36" w:rsidRDefault="00EB3A36" w:rsidP="005D2430">
      <w:pPr>
        <w:spacing w:line="360" w:lineRule="auto"/>
        <w:jc w:val="both"/>
        <w:rPr>
          <w:b/>
          <w:bCs/>
          <w:u w:val="single"/>
        </w:rPr>
      </w:pPr>
      <w:r w:rsidRPr="00EB3A36">
        <w:rPr>
          <w:b/>
          <w:bCs/>
          <w:u w:val="single"/>
        </w:rPr>
        <w:t>(DISPONIBILITA’ PER I GIORNI 8-9-</w:t>
      </w:r>
      <w:proofErr w:type="gramStart"/>
      <w:r w:rsidRPr="00EB3A36">
        <w:rPr>
          <w:b/>
          <w:bCs/>
          <w:u w:val="single"/>
        </w:rPr>
        <w:t>10  GIUGNO</w:t>
      </w:r>
      <w:proofErr w:type="gramEnd"/>
      <w:r w:rsidRPr="00EB3A36">
        <w:rPr>
          <w:b/>
          <w:bCs/>
          <w:u w:val="single"/>
        </w:rPr>
        <w:t>)</w:t>
      </w:r>
    </w:p>
    <w:p w14:paraId="7541F538" w14:textId="77777777" w:rsidR="00DA5641" w:rsidRDefault="00DA5641"/>
    <w:p w14:paraId="0552B4FD" w14:textId="05F3CE67" w:rsidR="004D2231" w:rsidRDefault="005C5B0D" w:rsidP="00EB3A36">
      <w:pPr>
        <w:jc w:val="both"/>
        <w:rPr>
          <w:sz w:val="20"/>
          <w:szCs w:val="20"/>
        </w:rPr>
      </w:pPr>
      <w:r w:rsidRPr="00EB3A36">
        <w:rPr>
          <w:sz w:val="20"/>
          <w:szCs w:val="20"/>
        </w:rPr>
        <w:t>A tal fine, sotto la propria personale responsabilità, consapevole che, così come stabilito dall’art. 76 del D.P.R. 28/12/2000, n. 445, chiunque rilascia dichiarazioni mendaci, forma atti falsi o ne fa uso è punito ai sensi del codice penale e delle leggi speciali in materia e che, qualora dai controlli effettuati emerga la non veridicità del contenuto di taluna delle dichiarazioni rese, decadrà dai benefici conseguenti al provvedimento eventualmente emanato sulla base della dichiarazione non veritiera (art. 75 D.P.R. 445/2000)</w:t>
      </w:r>
    </w:p>
    <w:p w14:paraId="5F02FD55" w14:textId="77777777" w:rsidR="00EB3A36" w:rsidRPr="00EB3A36" w:rsidRDefault="00EB3A36" w:rsidP="00EB3A36">
      <w:pPr>
        <w:jc w:val="both"/>
        <w:rPr>
          <w:sz w:val="20"/>
          <w:szCs w:val="20"/>
        </w:rPr>
      </w:pPr>
    </w:p>
    <w:p w14:paraId="4A709438" w14:textId="77777777" w:rsidR="00DA5641" w:rsidRDefault="00DA5641" w:rsidP="00A95B61">
      <w:pPr>
        <w:ind w:left="5954"/>
      </w:pPr>
      <w:r>
        <w:t>IN FEDE (firma)</w:t>
      </w:r>
    </w:p>
    <w:p w14:paraId="5CA273F1" w14:textId="28F1031B" w:rsidR="00A95B61" w:rsidRDefault="00A95B61" w:rsidP="00A95B61">
      <w:pPr>
        <w:ind w:left="4248" w:firstLine="708"/>
      </w:pPr>
      <w:r>
        <w:t>____________________________________</w:t>
      </w:r>
    </w:p>
    <w:p w14:paraId="52699768" w14:textId="7B2D9D7A" w:rsidR="00DA5641" w:rsidRDefault="00DA5641">
      <w:r>
        <w:t>SCIOLZE,</w:t>
      </w:r>
      <w:r w:rsidR="00A95B61">
        <w:t xml:space="preserve"> </w:t>
      </w:r>
      <w:r>
        <w:t>_____</w:t>
      </w:r>
      <w:r w:rsidR="005D2430">
        <w:t>______</w:t>
      </w:r>
      <w:r>
        <w:t>_______</w:t>
      </w:r>
    </w:p>
    <w:p w14:paraId="0C5F3126" w14:textId="77777777" w:rsidR="00A95B61" w:rsidRDefault="00A95B61"/>
    <w:p w14:paraId="0965BD6B" w14:textId="4AD5EFD9" w:rsidR="00DA5641" w:rsidRDefault="00DA5641">
      <w:r>
        <w:t>ALLEGA ALLA PRESENTE FOTOCOPIA DEL DOCUMENTO D'IDENTITA'</w:t>
      </w:r>
    </w:p>
    <w:p w14:paraId="3A7AC662" w14:textId="77777777" w:rsidR="00DA5641" w:rsidRDefault="00DA5641"/>
    <w:p w14:paraId="7C382A84" w14:textId="5044DB89" w:rsidR="00DA5641" w:rsidRPr="00EB3A36" w:rsidRDefault="00DA5641">
      <w:pPr>
        <w:rPr>
          <w:sz w:val="20"/>
          <w:szCs w:val="20"/>
        </w:rPr>
      </w:pPr>
      <w:r w:rsidRPr="00EB3A36">
        <w:rPr>
          <w:sz w:val="20"/>
          <w:szCs w:val="20"/>
        </w:rPr>
        <w:t xml:space="preserve">Ai sensi del Regolamento UE 679/2016 (“General Data </w:t>
      </w:r>
      <w:proofErr w:type="spellStart"/>
      <w:r w:rsidRPr="00EB3A36">
        <w:rPr>
          <w:sz w:val="20"/>
          <w:szCs w:val="20"/>
        </w:rPr>
        <w:t>Protection</w:t>
      </w:r>
      <w:proofErr w:type="spellEnd"/>
      <w:r w:rsidRPr="00EB3A36">
        <w:rPr>
          <w:sz w:val="20"/>
          <w:szCs w:val="20"/>
        </w:rPr>
        <w:t xml:space="preserve"> </w:t>
      </w:r>
      <w:proofErr w:type="spellStart"/>
      <w:r w:rsidRPr="00EB3A36">
        <w:rPr>
          <w:sz w:val="20"/>
          <w:szCs w:val="20"/>
        </w:rPr>
        <w:t>Regulation</w:t>
      </w:r>
      <w:proofErr w:type="spellEnd"/>
      <w:r w:rsidRPr="00EB3A36">
        <w:rPr>
          <w:sz w:val="20"/>
          <w:szCs w:val="20"/>
        </w:rPr>
        <w:t xml:space="preserve">” o “Regolamento Generale sulla Protezione dei Dati”) e del Codice della Privacy italiano (d.lgs. 30 giugno 2003, n. 196), come da ultimo modificato dal d.lgs. 10 agosto 2018, n. 101, i dati sopra riportati sono prescritti dalle disposizioni vigenti ai fini del procedimento per il quale sono richiesti e verranno utilizzati unicamente a tale scopo. La sottoscrizione del presente modulo vale come consenso al trattamento dei dati. </w:t>
      </w:r>
    </w:p>
    <w:sectPr w:rsidR="00DA5641" w:rsidRPr="00EB3A36" w:rsidSect="00E81544">
      <w:pgSz w:w="11906" w:h="16838"/>
      <w:pgMar w:top="709"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B0D"/>
    <w:rsid w:val="00137E36"/>
    <w:rsid w:val="004412A5"/>
    <w:rsid w:val="004D2231"/>
    <w:rsid w:val="005C5B0D"/>
    <w:rsid w:val="005D2430"/>
    <w:rsid w:val="006134F8"/>
    <w:rsid w:val="007D27BD"/>
    <w:rsid w:val="00A95B61"/>
    <w:rsid w:val="00DA5641"/>
    <w:rsid w:val="00E81544"/>
    <w:rsid w:val="00EB3A3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3D8E3"/>
  <w15:chartTrackingRefBased/>
  <w15:docId w15:val="{762F19C4-E21A-4075-A740-DC1A0ACCE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5C5B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5C5B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5C5B0D"/>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5C5B0D"/>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5C5B0D"/>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5C5B0D"/>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5C5B0D"/>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5C5B0D"/>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5C5B0D"/>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C5B0D"/>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5C5B0D"/>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5C5B0D"/>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5C5B0D"/>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5C5B0D"/>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5C5B0D"/>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C5B0D"/>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C5B0D"/>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C5B0D"/>
    <w:rPr>
      <w:rFonts w:eastAsiaTheme="majorEastAsia" w:cstheme="majorBidi"/>
      <w:color w:val="272727" w:themeColor="text1" w:themeTint="D8"/>
    </w:rPr>
  </w:style>
  <w:style w:type="paragraph" w:styleId="Titolo">
    <w:name w:val="Title"/>
    <w:basedOn w:val="Normale"/>
    <w:next w:val="Normale"/>
    <w:link w:val="TitoloCarattere"/>
    <w:uiPriority w:val="10"/>
    <w:qFormat/>
    <w:rsid w:val="005C5B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C5B0D"/>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C5B0D"/>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5C5B0D"/>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C5B0D"/>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5C5B0D"/>
    <w:rPr>
      <w:i/>
      <w:iCs/>
      <w:color w:val="404040" w:themeColor="text1" w:themeTint="BF"/>
    </w:rPr>
  </w:style>
  <w:style w:type="paragraph" w:styleId="Paragrafoelenco">
    <w:name w:val="List Paragraph"/>
    <w:basedOn w:val="Normale"/>
    <w:uiPriority w:val="34"/>
    <w:qFormat/>
    <w:rsid w:val="005C5B0D"/>
    <w:pPr>
      <w:ind w:left="720"/>
      <w:contextualSpacing/>
    </w:pPr>
  </w:style>
  <w:style w:type="character" w:styleId="Enfasiintensa">
    <w:name w:val="Intense Emphasis"/>
    <w:basedOn w:val="Carpredefinitoparagrafo"/>
    <w:uiPriority w:val="21"/>
    <w:qFormat/>
    <w:rsid w:val="005C5B0D"/>
    <w:rPr>
      <w:i/>
      <w:iCs/>
      <w:color w:val="0F4761" w:themeColor="accent1" w:themeShade="BF"/>
    </w:rPr>
  </w:style>
  <w:style w:type="paragraph" w:styleId="Citazioneintensa">
    <w:name w:val="Intense Quote"/>
    <w:basedOn w:val="Normale"/>
    <w:next w:val="Normale"/>
    <w:link w:val="CitazioneintensaCarattere"/>
    <w:uiPriority w:val="30"/>
    <w:qFormat/>
    <w:rsid w:val="005C5B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5C5B0D"/>
    <w:rPr>
      <w:i/>
      <w:iCs/>
      <w:color w:val="0F4761" w:themeColor="accent1" w:themeShade="BF"/>
    </w:rPr>
  </w:style>
  <w:style w:type="character" w:styleId="Riferimentointenso">
    <w:name w:val="Intense Reference"/>
    <w:basedOn w:val="Carpredefinitoparagrafo"/>
    <w:uiPriority w:val="32"/>
    <w:qFormat/>
    <w:rsid w:val="005C5B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292</Words>
  <Characters>1665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anagrafe</dc:creator>
  <cp:keywords/>
  <dc:description/>
  <cp:lastModifiedBy>anagrafe</cp:lastModifiedBy>
  <cp:revision>8</cp:revision>
  <dcterms:created xsi:type="dcterms:W3CDTF">2024-04-05T06:33:00Z</dcterms:created>
  <dcterms:modified xsi:type="dcterms:W3CDTF">2024-04-11T12:43:00Z</dcterms:modified>
</cp:coreProperties>
</file>